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3C" w:rsidRDefault="0027683C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83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                       Как воспитать в сыне мужчину? </w:t>
      </w:r>
      <w:r w:rsidRPr="0027683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30418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Несколько полезных советов, информация о том, как воспитывали детей наши предки, и замечательный рассказ Олега Верещагина "Воспитание воина" - всё это поможет настоящим или будущим родителям сформировать правильные взгляды на воспитание подрастающего мужчины в семье.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7683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Первое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Воспитанием мальчика должен заниматься отец. Причем, с самого рождения. Своего рождения, а не с рождения сына. Потому как воспитание в семье — это не нравоучения. Мальчик копирует образец поведения своего отца, а не его слова. ВОПРОС МАМАМ — хотите ли вы, чтобы ваш сын стал таким же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ваш муж?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7683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Второе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Мужчина должен быть сильным. А что это значит? Уметь принимать решения и брать на себя ответственность за эти решения. ВОПРОС РОДИТЕЛЯМ — учится ли ваш сын самостоятельно принимать решения и отвечать за них?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7683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Третье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Принимать решение и нести ответственность — две стороны одной медали. Свобода с одной стороны. Ограничение свободы с другой.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ПРИМЕР. Мужчина принимает решения, но несет за них ответственность его женщина. Это не мужчина, а маменькин сынок. Мужчинка. Мужчина не принимает решения, но несет за них </w:t>
      </w:r>
      <w:proofErr w:type="spellStart"/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отвественность</w:t>
      </w:r>
      <w:proofErr w:type="spellEnd"/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Это не мужчина. А подкаблучник. Мужичок.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7683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Четвертое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Свобода начинается с самоограничения. Есть такая восточная поговорка «Первыми пьют воду верблюды, потому как у них рук нет. Вторыми пьют мужчины, потому как у них терпения нет. Последними пьют женщины».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СХЕМА ВОСПИТАНИЯ (ДЛЯ ПАП!!): «Лучшее — маме. Потому что она девочка. Затем коту — потому, что он беспомощен и зависит от нас. А затем уже нам с тобой. Потому что мы мужчины».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7683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Пятое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каком возрасте младенец становится мужчиной? С момента осознания себя как личности. Психологи знают этот возраст. Три года. Да, мамочки. Три года. Именно с этого возраста необходимо постоянно внушать сыну - «Ты — мужчина!». Именно с этого возраста необходимо учить его нормальному мужскому слову «Должен!»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Мужчина должен. Уметь терпеть. Уметь преодолеть себя. Уметь ошибаться. Уметь быть нежным. Уметь быть грубым. Уметь быть разным. Уметь отвечать за свои слова. Мужчина должен уметь БЫТЬ.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7683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Шестое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ребенку надо относится как к взрослому. Это не значит, что с ним не надо играть, не прощать его ошибки, не нежить его, не улыбаться ему.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7683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Седьмое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Ребенку можно ошибаться. Он исследует мир вокруг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себя, исследует его границы. Знаете, почему мужчины похожи на детей? Потому как мужчины тоже раздвигают границы этого мира. Мужчина должен быть беспокоен. Он движущая сила человечества. А женщина — сила сохраняющая, если что.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Нельзя наказывать мальчика за ошибки. Их нужно исправлять. Ему. Самому. Самостоятельно. Но с вашей подсказкой и помощью.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7683C" w:rsidRDefault="0027683C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683C" w:rsidRDefault="0027683C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228" w:rsidRDefault="00E80228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   </w:t>
      </w:r>
    </w:p>
    <w:p w:rsidR="00E80228" w:rsidRDefault="00E80228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lastRenderedPageBreak/>
        <w:t xml:space="preserve">                             </w:t>
      </w:r>
      <w:r w:rsidR="0027683C" w:rsidRPr="0027683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Ряд традиций воспитания мальчиков, </w:t>
      </w:r>
    </w:p>
    <w:p w:rsidR="00E80228" w:rsidRDefault="00E80228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                           </w:t>
      </w:r>
      <w:r w:rsidR="0027683C" w:rsidRPr="0027683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которых придерживались наши предки: </w:t>
      </w:r>
      <w:r w:rsidR="0027683C" w:rsidRPr="0027683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br/>
      </w:r>
      <w:r w:rsidR="0027683C"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Первым этапом в становлении мужчины было посвящение, переход из возраста младенчества в состояние ребёнка (отрока) – в 2-3 года. Этот рубеж был отмечен постригом и сажанием на коня. Надо отметить, что этот обычай бытовал у всех социальных слоёв. Этот священный обряд восходит ко времени седой языческой древности. Только позднее церковь взяла обряд пострига на вооружение. Обряд пострига прослеживается у всех народов индоевропейского корня, в христианской Европе он сохранился, как ритуал посвящения в рыцари. </w:t>
      </w:r>
      <w:r w:rsidR="0027683C"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7683C"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очень важный психологический рубеж, он создавал в мальчиках особый настрой, закладывал основные принципы бытия. Мальчиков настраивали на то, что они защитники своей семьи, общины, города, области, всей «Светлой Руси». В них закладывали стержень, который определял их судьбу. Очень жаль, что эта традиция почти утрачена в нынешней России. Мужчин воспитывают женщины – дома, в садиках, школе, в вузах, в итоге в стране очень мало «мужского начала», русские перестали быть Воинами. Только в критической ситуации, на войне, у части русских просыпается родовая память, и тогда русским нет равных в бою. Частично подобное воспитание сохранилось у кавказских народов, в Чечне, но в извращенном виде, там свой народ считается избранным, а остальные принижаются (своеобразный нацизм). </w:t>
      </w:r>
      <w:r w:rsidR="0027683C"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7683C"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Основным в воспитании воина является воспитание Духа, это прекрасно знали наши предки. Это знали и великие русские полководцы, например, А. Суворов, его «Наука побеждать» - плоть от плоти наследие предков. </w:t>
      </w:r>
      <w:r w:rsidR="0027683C"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7683C"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Восточной Руси не было специальных школ (по крайней мере нет известий об их существовании). Их заменяла практика, традиция, ученичество. С самого раннего детства мальчиков приучали к оружию. Археологи находят много деревянных мечей, их форма соответствовала настоящим мечам. Это не нынешние пластиковые игрушки - деревянным мечом опытный боец мог противостоять врагу, вес деревянного дубового меча почти соответствовал железному. В набор юного воина также входили: деревянные копья, ножи, лук со стрелами (простой лук). </w:t>
      </w:r>
      <w:r w:rsidR="0027683C"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7683C"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Существовали игрушки, игры, развивающие </w:t>
      </w:r>
    </w:p>
    <w:p w:rsidR="00E80228" w:rsidRDefault="0027683C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координацию движений, </w:t>
      </w:r>
    </w:p>
    <w:p w:rsidR="00E80228" w:rsidRDefault="0027683C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ловкость, </w:t>
      </w:r>
    </w:p>
    <w:p w:rsidR="00E80228" w:rsidRDefault="0027683C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быстроту - качели, </w:t>
      </w:r>
    </w:p>
    <w:p w:rsidR="00E80228" w:rsidRDefault="0027683C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всевозможных размеров мячи, </w:t>
      </w:r>
    </w:p>
    <w:p w:rsidR="00E80228" w:rsidRDefault="0027683C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вертушки, санки, лыжи, снежки и т. д. </w:t>
      </w:r>
    </w:p>
    <w:p w:rsidR="00E80228" w:rsidRDefault="0027683C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Многие из детей, особенно из знати, уже малыми детьми получали боевое оружие – ножи, мечи, топорики. В летописях описаны случаи, когда они их и использовали, убивая врага. Нож был с мужчиной с самого детства.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80228" w:rsidRDefault="00E80228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228" w:rsidRDefault="00E80228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228" w:rsidRDefault="00E80228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228" w:rsidRDefault="00E80228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228" w:rsidRDefault="00E80228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228" w:rsidRDefault="00E80228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228" w:rsidRDefault="00E80228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228" w:rsidRDefault="00E80228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228" w:rsidRDefault="00E80228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228" w:rsidRDefault="00E80228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228" w:rsidRDefault="00E80228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683C" w:rsidRPr="0027683C" w:rsidRDefault="0027683C" w:rsidP="00276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Вопросами существования особой школы боя на Руси занимался А. Белов, он создал систему – «Славяно-</w:t>
      </w:r>
      <w:proofErr w:type="spellStart"/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горицкая</w:t>
      </w:r>
      <w:proofErr w:type="spellEnd"/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борьба». Он подтверждает, что боевая подготовка проходила в форме народной игры, а затем «форма» поддерживалась регулярными состязаниями, которые проходили по праздникам, большинство из них имели дохристианские корни (Купала, день зимнего солнцестояния и другие). Одиночные кулачные бои, бои «стенка на стенку» были обыкновенным явлением вплоть до 20 века. Дети впитывали эту культуру боя чуть ли не «с пелёнок».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Обучение велось и на уровне учитель – ученик, сравните: на Руси до 18 столетия университетов не было, но города и храмы строили, пушки и колокола отливали, книги писали, уровень образованности населения в X-XIII века был намного выше европейского (как и уровень гигиены). Навыки передавались от учителей к ученикам на практике, чтобы стать мастером-зодчим русский человек шёл не в специальную школу, а становился учеником мастера, в военном деле также.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Важнейшую роль играла практика, Русь вела постоянные войны с соседними народами, часто шли и междоусобные войны. Недостатка в реальных боевых условиях не было, молодые воины могли на практике проверить себя. Естественно, война брала свою «дань», но </w:t>
      </w:r>
      <w:proofErr w:type="gramStart"/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</w:t>
      </w:r>
      <w:proofErr w:type="gramEnd"/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кто выживал, получали уникальный урок. Ни в одной школе таких «уроков» не получишь.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мирной жизни боевые навыки поддерживались не только народными игрищами, но и еще одной важной сферой – охотой. Это в настоящее время зверь почти не имеет шансов против человека с огнестрельным оружием. Тогда борьба шла почти на равных - когти, клыки, мощь, развитые чувства против умений человека и холодного оружия. Настоящим воином считался тот, кто добыл медведя. Представьте себя с охотничьим копьём (рогатиной) против медведя! Охота была отличным тренингом для поддержания Духа, боевых навыков, учёбой по преследованию, выслеживанию врага. Недаром Владимир Мономах в своём «Поучении» с одинаковой гордостью вспоминает о боевых походах и охотничьих подвигах. </w:t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76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Подведём итог: мальчика делали Воином, защитником Рода, Родины на основе психических установок (по-современному - программ), которые внедряли с рождения (и даже до рождения, т. н. предродовое обучение), традиций народных детских и взрослых игр, празднеств, постоянной практики. Именно поэтому Русы считались лучшими бойцами планеты, даже китайских императоров охраняли не бойцы их монашеских орденов и школ, а воины русы.</w:t>
      </w:r>
    </w:p>
    <w:p w:rsidR="006827BC" w:rsidRDefault="00625668"/>
    <w:p w:rsidR="0030418A" w:rsidRPr="0030418A" w:rsidRDefault="0030418A" w:rsidP="0030418A">
      <w:pPr>
        <w:spacing w:after="0"/>
        <w:jc w:val="right"/>
        <w:rPr>
          <w:b/>
          <w:i/>
        </w:rPr>
      </w:pPr>
      <w:r w:rsidRPr="0030418A">
        <w:rPr>
          <w:b/>
          <w:i/>
        </w:rPr>
        <w:t>Публикацию подготовила педагог-психолог</w:t>
      </w:r>
    </w:p>
    <w:p w:rsidR="0030418A" w:rsidRPr="0030418A" w:rsidRDefault="0030418A" w:rsidP="0030418A">
      <w:pPr>
        <w:spacing w:after="0"/>
        <w:jc w:val="center"/>
        <w:rPr>
          <w:b/>
          <w:i/>
        </w:rPr>
      </w:pPr>
      <w:r w:rsidRPr="0030418A">
        <w:rPr>
          <w:b/>
          <w:i/>
        </w:rPr>
        <w:t xml:space="preserve">                                                              </w:t>
      </w:r>
      <w:r w:rsidR="00E80228">
        <w:rPr>
          <w:b/>
          <w:i/>
        </w:rPr>
        <w:t xml:space="preserve">                                              </w:t>
      </w:r>
      <w:bookmarkStart w:id="0" w:name="_GoBack"/>
      <w:bookmarkEnd w:id="0"/>
      <w:r w:rsidR="00E80228">
        <w:rPr>
          <w:b/>
          <w:i/>
        </w:rPr>
        <w:t xml:space="preserve"> МДОУ №12 </w:t>
      </w:r>
      <w:r w:rsidRPr="0030418A">
        <w:rPr>
          <w:b/>
          <w:i/>
        </w:rPr>
        <w:t>Малышева Нина Анатольевна</w:t>
      </w:r>
    </w:p>
    <w:sectPr w:rsidR="0030418A" w:rsidRPr="0030418A" w:rsidSect="00E8022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FD"/>
    <w:rsid w:val="0027683C"/>
    <w:rsid w:val="0030418A"/>
    <w:rsid w:val="005B56B1"/>
    <w:rsid w:val="005D7BF2"/>
    <w:rsid w:val="00625668"/>
    <w:rsid w:val="00A455FD"/>
    <w:rsid w:val="00E62BA4"/>
    <w:rsid w:val="00E8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1B71D-E02D-4280-8683-E942E32C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Suratova</cp:lastModifiedBy>
  <cp:revision>6</cp:revision>
  <cp:lastPrinted>2017-02-20T09:31:00Z</cp:lastPrinted>
  <dcterms:created xsi:type="dcterms:W3CDTF">2017-02-20T09:03:00Z</dcterms:created>
  <dcterms:modified xsi:type="dcterms:W3CDTF">2017-02-20T09:32:00Z</dcterms:modified>
</cp:coreProperties>
</file>